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E476" w14:textId="77777777" w:rsidR="00D56186" w:rsidRPr="005B2CC3" w:rsidRDefault="00D56186" w:rsidP="00D56186">
      <w:pPr>
        <w:spacing w:line="480" w:lineRule="auto"/>
        <w:jc w:val="center"/>
        <w:rPr>
          <w:rFonts w:ascii="Times New Roman" w:hAnsi="Times New Roman" w:cs="Times New Roman"/>
          <w:b/>
          <w:bCs/>
          <w:sz w:val="28"/>
          <w:szCs w:val="28"/>
        </w:rPr>
      </w:pPr>
      <w:r w:rsidRPr="005B2CC3">
        <w:rPr>
          <w:rFonts w:ascii="Times New Roman" w:hAnsi="Times New Roman" w:cs="Times New Roman"/>
          <w:b/>
          <w:bCs/>
          <w:sz w:val="28"/>
          <w:szCs w:val="28"/>
        </w:rPr>
        <w:t>ABSTRACT</w:t>
      </w:r>
    </w:p>
    <w:p w14:paraId="46527668" w14:textId="77777777" w:rsidR="00D56186" w:rsidRDefault="00D56186" w:rsidP="00D56186">
      <w:pPr>
        <w:spacing w:line="480" w:lineRule="auto"/>
        <w:jc w:val="both"/>
        <w:rPr>
          <w:rFonts w:ascii="Times New Roman" w:hAnsi="Times New Roman" w:cs="Times New Roman"/>
          <w:sz w:val="24"/>
          <w:szCs w:val="24"/>
        </w:rPr>
      </w:pPr>
      <w:r>
        <w:rPr>
          <w:rFonts w:ascii="Times New Roman" w:hAnsi="Times New Roman" w:cs="Times New Roman"/>
          <w:sz w:val="24"/>
          <w:szCs w:val="24"/>
        </w:rPr>
        <w:t>Human migration is expected to be most profoundly impacted by climate change</w:t>
      </w:r>
      <w:r w:rsidRPr="00C81D70">
        <w:rPr>
          <w:rFonts w:ascii="Times New Roman" w:hAnsi="Times New Roman" w:cs="Times New Roman"/>
          <w:sz w:val="24"/>
          <w:szCs w:val="24"/>
        </w:rPr>
        <w:t>.</w:t>
      </w:r>
      <w:r>
        <w:rPr>
          <w:rFonts w:ascii="Times New Roman" w:hAnsi="Times New Roman" w:cs="Times New Roman"/>
          <w:sz w:val="24"/>
          <w:szCs w:val="24"/>
        </w:rPr>
        <w:t xml:space="preserve"> However, one critical dimension that remains understudied about climate-induced migration is the lack of robust forecasts of climate-induced migrants at sub-national levels to prepare for future migration flows. </w:t>
      </w:r>
      <w:r w:rsidRPr="00C81D70">
        <w:rPr>
          <w:rFonts w:ascii="Times New Roman" w:hAnsi="Times New Roman" w:cs="Times New Roman"/>
          <w:sz w:val="24"/>
          <w:szCs w:val="24"/>
        </w:rPr>
        <w:t xml:space="preserve">The </w:t>
      </w:r>
      <w:r>
        <w:rPr>
          <w:rFonts w:ascii="Times New Roman" w:hAnsi="Times New Roman" w:cs="Times New Roman"/>
          <w:sz w:val="24"/>
          <w:szCs w:val="24"/>
        </w:rPr>
        <w:t xml:space="preserve">present </w:t>
      </w:r>
      <w:r w:rsidRPr="00C81D70">
        <w:rPr>
          <w:rFonts w:ascii="Times New Roman" w:hAnsi="Times New Roman" w:cs="Times New Roman"/>
          <w:sz w:val="24"/>
          <w:szCs w:val="24"/>
        </w:rPr>
        <w:t xml:space="preserve">study </w:t>
      </w:r>
      <w:r>
        <w:rPr>
          <w:rFonts w:ascii="Times New Roman" w:hAnsi="Times New Roman" w:cs="Times New Roman"/>
          <w:sz w:val="24"/>
          <w:szCs w:val="24"/>
        </w:rPr>
        <w:t>employed</w:t>
      </w:r>
      <w:r w:rsidRPr="00687EF9">
        <w:rPr>
          <w:rFonts w:ascii="Times New Roman" w:hAnsi="Times New Roman" w:cs="Times New Roman"/>
          <w:sz w:val="24"/>
          <w:szCs w:val="24"/>
        </w:rPr>
        <w:t xml:space="preserve"> a mixed methods</w:t>
      </w:r>
      <w:r>
        <w:rPr>
          <w:rFonts w:ascii="Times New Roman" w:hAnsi="Times New Roman" w:cs="Times New Roman"/>
          <w:sz w:val="24"/>
          <w:szCs w:val="24"/>
        </w:rPr>
        <w:t xml:space="preserve"> approach involving two concurrent phases. The quantitative study (Study 1) </w:t>
      </w:r>
      <w:r w:rsidRPr="00687EF9">
        <w:rPr>
          <w:rFonts w:ascii="Times New Roman" w:hAnsi="Times New Roman" w:cs="Times New Roman"/>
          <w:sz w:val="24"/>
          <w:szCs w:val="24"/>
        </w:rPr>
        <w:t>assess</w:t>
      </w:r>
      <w:r>
        <w:rPr>
          <w:rFonts w:ascii="Times New Roman" w:hAnsi="Times New Roman" w:cs="Times New Roman"/>
          <w:sz w:val="24"/>
          <w:szCs w:val="24"/>
        </w:rPr>
        <w:t>ed</w:t>
      </w:r>
      <w:r w:rsidRPr="00687EF9">
        <w:rPr>
          <w:rFonts w:ascii="Times New Roman" w:hAnsi="Times New Roman" w:cs="Times New Roman"/>
          <w:sz w:val="24"/>
          <w:szCs w:val="24"/>
        </w:rPr>
        <w:t xml:space="preserve"> how variations in temperature and rainfall impact agricultural productivity and contribute to outmigration from Ghana’s highest migrant source </w:t>
      </w:r>
      <w:r>
        <w:rPr>
          <w:rFonts w:ascii="Times New Roman" w:hAnsi="Times New Roman" w:cs="Times New Roman"/>
          <w:sz w:val="24"/>
          <w:szCs w:val="24"/>
        </w:rPr>
        <w:t>area</w:t>
      </w:r>
      <w:r>
        <w:rPr>
          <w:rFonts w:ascii="Times New Roman" w:hAnsi="Times New Roman" w:cs="Times New Roman"/>
          <w:sz w:val="24"/>
          <w:szCs w:val="24"/>
        </w:rPr>
        <w:sym w:font="Symbol" w:char="F0BE"/>
      </w:r>
      <w:r w:rsidRPr="00687EF9">
        <w:rPr>
          <w:rFonts w:ascii="Times New Roman" w:hAnsi="Times New Roman" w:cs="Times New Roman"/>
          <w:sz w:val="24"/>
          <w:szCs w:val="24"/>
        </w:rPr>
        <w:t xml:space="preserve"> Northern Ghana</w:t>
      </w:r>
      <w:r>
        <w:rPr>
          <w:rFonts w:ascii="Times New Roman" w:hAnsi="Times New Roman" w:cs="Times New Roman"/>
          <w:sz w:val="24"/>
          <w:szCs w:val="24"/>
        </w:rPr>
        <w:t>, and generated</w:t>
      </w:r>
      <w:r w:rsidRPr="00687EF9">
        <w:rPr>
          <w:rFonts w:ascii="Times New Roman" w:hAnsi="Times New Roman" w:cs="Times New Roman"/>
          <w:sz w:val="24"/>
          <w:szCs w:val="24"/>
        </w:rPr>
        <w:t xml:space="preserve"> projections of future climate-induced migration </w:t>
      </w:r>
      <w:r>
        <w:rPr>
          <w:rFonts w:ascii="Times New Roman" w:hAnsi="Times New Roman" w:cs="Times New Roman"/>
          <w:sz w:val="24"/>
          <w:szCs w:val="24"/>
        </w:rPr>
        <w:t>outflows based on the data</w:t>
      </w:r>
      <w:r w:rsidRPr="00687EF9">
        <w:rPr>
          <w:rFonts w:ascii="Times New Roman" w:hAnsi="Times New Roman" w:cs="Times New Roman"/>
          <w:sz w:val="24"/>
          <w:szCs w:val="24"/>
        </w:rPr>
        <w:t>.</w:t>
      </w:r>
      <w:r>
        <w:rPr>
          <w:rFonts w:ascii="Times New Roman" w:hAnsi="Times New Roman" w:cs="Times New Roman"/>
          <w:sz w:val="24"/>
          <w:szCs w:val="24"/>
        </w:rPr>
        <w:t xml:space="preserve"> The qualitative study (Study 2) explored household contexts and lived experiences within which climate-induced migration occurs, focusing on the factors that motivate farmers to migrate in response to climate change and how such migration decisions are mediated. </w:t>
      </w:r>
      <w:r w:rsidRPr="00017621">
        <w:rPr>
          <w:rFonts w:ascii="Times New Roman" w:hAnsi="Times New Roman" w:cs="Times New Roman"/>
          <w:sz w:val="24"/>
          <w:szCs w:val="24"/>
        </w:rPr>
        <w:t>Findings</w:t>
      </w:r>
      <w:r>
        <w:rPr>
          <w:rFonts w:ascii="Times New Roman" w:hAnsi="Times New Roman" w:cs="Times New Roman"/>
          <w:sz w:val="24"/>
          <w:szCs w:val="24"/>
        </w:rPr>
        <w:t xml:space="preserve"> in Study 1</w:t>
      </w:r>
      <w:r w:rsidRPr="00017621">
        <w:rPr>
          <w:rFonts w:ascii="Times New Roman" w:hAnsi="Times New Roman" w:cs="Times New Roman"/>
          <w:sz w:val="24"/>
          <w:szCs w:val="24"/>
        </w:rPr>
        <w:t xml:space="preserve"> reveal</w:t>
      </w:r>
      <w:r>
        <w:rPr>
          <w:rFonts w:ascii="Times New Roman" w:hAnsi="Times New Roman" w:cs="Times New Roman"/>
          <w:sz w:val="24"/>
          <w:szCs w:val="24"/>
        </w:rPr>
        <w:t>ed</w:t>
      </w:r>
      <w:r w:rsidRPr="00017621">
        <w:rPr>
          <w:rFonts w:ascii="Times New Roman" w:hAnsi="Times New Roman" w:cs="Times New Roman"/>
          <w:sz w:val="24"/>
          <w:szCs w:val="24"/>
        </w:rPr>
        <w:t xml:space="preserve"> that dry season temperature </w:t>
      </w:r>
      <w:r>
        <w:rPr>
          <w:rFonts w:ascii="Times New Roman" w:hAnsi="Times New Roman" w:cs="Times New Roman"/>
          <w:sz w:val="24"/>
          <w:szCs w:val="24"/>
        </w:rPr>
        <w:t>i</w:t>
      </w:r>
      <w:r w:rsidRPr="00017621">
        <w:rPr>
          <w:rFonts w:ascii="Times New Roman" w:hAnsi="Times New Roman" w:cs="Times New Roman"/>
          <w:sz w:val="24"/>
          <w:szCs w:val="24"/>
        </w:rPr>
        <w:t>s a marginally significant predictor of out-migration</w:t>
      </w:r>
      <w:r>
        <w:rPr>
          <w:rFonts w:ascii="Times New Roman" w:hAnsi="Times New Roman" w:cs="Times New Roman"/>
          <w:sz w:val="24"/>
          <w:szCs w:val="24"/>
        </w:rPr>
        <w:t xml:space="preserve">. Specifically, a </w:t>
      </w:r>
      <w:r w:rsidRPr="00017621">
        <w:rPr>
          <w:rFonts w:ascii="Times New Roman" w:hAnsi="Times New Roman" w:cs="Times New Roman"/>
          <w:sz w:val="24"/>
          <w:szCs w:val="24"/>
        </w:rPr>
        <w:t xml:space="preserve">1°C temperature increase in the dry season </w:t>
      </w:r>
      <w:r>
        <w:rPr>
          <w:rFonts w:ascii="Times New Roman" w:hAnsi="Times New Roman" w:cs="Times New Roman"/>
          <w:sz w:val="24"/>
          <w:szCs w:val="24"/>
        </w:rPr>
        <w:t xml:space="preserve">(i.e. December to February) </w:t>
      </w:r>
      <w:r w:rsidRPr="00017621">
        <w:rPr>
          <w:rFonts w:ascii="Times New Roman" w:hAnsi="Times New Roman" w:cs="Times New Roman"/>
          <w:sz w:val="24"/>
          <w:szCs w:val="24"/>
        </w:rPr>
        <w:t>could result in over 2.</w:t>
      </w:r>
      <w:r>
        <w:rPr>
          <w:rFonts w:ascii="Times New Roman" w:hAnsi="Times New Roman" w:cs="Times New Roman"/>
          <w:sz w:val="24"/>
          <w:szCs w:val="24"/>
        </w:rPr>
        <w:t>8</w:t>
      </w:r>
      <w:r w:rsidRPr="00017621">
        <w:rPr>
          <w:rFonts w:ascii="Times New Roman" w:hAnsi="Times New Roman" w:cs="Times New Roman"/>
          <w:sz w:val="24"/>
          <w:szCs w:val="24"/>
        </w:rPr>
        <w:t xml:space="preserve"> million climate-induced migrants from Northern Ghana by 2040</w:t>
      </w:r>
      <w:r>
        <w:rPr>
          <w:rFonts w:ascii="Times New Roman" w:hAnsi="Times New Roman" w:cs="Times New Roman"/>
          <w:sz w:val="24"/>
          <w:szCs w:val="24"/>
        </w:rPr>
        <w:t>, with other factors held constant. Additionally, a decrease in average crop yields by 1Mt/ha under climate change is linked to an increase in out-migration from the region by 5.4%. Crops such as maize, millet and sorghum were found to be relatively resistant to climate shocks making them ideal for stabilizing agricultural productivity and migration tendencies during periods of climatic stress. Findings in Study 2 showed</w:t>
      </w:r>
      <w:r w:rsidRPr="00574F47">
        <w:rPr>
          <w:rFonts w:ascii="Times New Roman" w:hAnsi="Times New Roman" w:cs="Times New Roman"/>
          <w:sz w:val="24"/>
          <w:szCs w:val="24"/>
        </w:rPr>
        <w:t xml:space="preserve"> that</w:t>
      </w:r>
      <w:r>
        <w:rPr>
          <w:rFonts w:ascii="Times New Roman" w:hAnsi="Times New Roman" w:cs="Times New Roman"/>
          <w:sz w:val="24"/>
          <w:szCs w:val="24"/>
        </w:rPr>
        <w:t>,</w:t>
      </w:r>
      <w:r w:rsidRPr="00574F47">
        <w:rPr>
          <w:rFonts w:ascii="Times New Roman" w:hAnsi="Times New Roman" w:cs="Times New Roman"/>
          <w:sz w:val="24"/>
          <w:szCs w:val="24"/>
        </w:rPr>
        <w:t xml:space="preserve"> </w:t>
      </w:r>
      <w:r>
        <w:rPr>
          <w:rFonts w:ascii="Times New Roman" w:hAnsi="Times New Roman" w:cs="Times New Roman"/>
          <w:sz w:val="24"/>
          <w:szCs w:val="24"/>
        </w:rPr>
        <w:t>when farmers experience climate change</w:t>
      </w:r>
      <w:r w:rsidRPr="00574F47">
        <w:rPr>
          <w:rFonts w:ascii="Times New Roman" w:hAnsi="Times New Roman" w:cs="Times New Roman"/>
          <w:sz w:val="24"/>
          <w:szCs w:val="24"/>
        </w:rPr>
        <w:t xml:space="preserve">, </w:t>
      </w:r>
      <w:r>
        <w:rPr>
          <w:rFonts w:ascii="Times New Roman" w:hAnsi="Times New Roman" w:cs="Times New Roman"/>
          <w:sz w:val="24"/>
          <w:szCs w:val="24"/>
        </w:rPr>
        <w:t>they are motivated</w:t>
      </w:r>
      <w:r w:rsidRPr="00574F47">
        <w:rPr>
          <w:rFonts w:ascii="Times New Roman" w:hAnsi="Times New Roman" w:cs="Times New Roman"/>
          <w:sz w:val="24"/>
          <w:szCs w:val="24"/>
        </w:rPr>
        <w:t xml:space="preserve"> by</w:t>
      </w:r>
      <w:r>
        <w:rPr>
          <w:rFonts w:ascii="Times New Roman" w:hAnsi="Times New Roman" w:cs="Times New Roman"/>
          <w:sz w:val="24"/>
          <w:szCs w:val="24"/>
        </w:rPr>
        <w:t xml:space="preserve"> factors which can be grouped into eight superordinate themes which are:</w:t>
      </w:r>
      <w:r w:rsidRPr="00574F47">
        <w:rPr>
          <w:rFonts w:ascii="Times New Roman" w:hAnsi="Times New Roman" w:cs="Times New Roman"/>
          <w:sz w:val="24"/>
          <w:szCs w:val="24"/>
        </w:rPr>
        <w:t xml:space="preserve"> agricultural </w:t>
      </w:r>
      <w:r>
        <w:rPr>
          <w:rFonts w:ascii="Times New Roman" w:hAnsi="Times New Roman" w:cs="Times New Roman"/>
          <w:sz w:val="24"/>
          <w:szCs w:val="24"/>
        </w:rPr>
        <w:t>declines</w:t>
      </w:r>
      <w:r w:rsidRPr="00574F47">
        <w:rPr>
          <w:rFonts w:ascii="Times New Roman" w:hAnsi="Times New Roman" w:cs="Times New Roman"/>
          <w:sz w:val="24"/>
          <w:szCs w:val="24"/>
        </w:rPr>
        <w:t>, households</w:t>
      </w:r>
      <w:r>
        <w:rPr>
          <w:rFonts w:ascii="Times New Roman" w:hAnsi="Times New Roman" w:cs="Times New Roman"/>
          <w:sz w:val="24"/>
          <w:szCs w:val="24"/>
        </w:rPr>
        <w:t>’</w:t>
      </w:r>
      <w:r w:rsidRPr="00574F47">
        <w:rPr>
          <w:rFonts w:ascii="Times New Roman" w:hAnsi="Times New Roman" w:cs="Times New Roman"/>
          <w:sz w:val="24"/>
          <w:szCs w:val="24"/>
        </w:rPr>
        <w:t xml:space="preserve"> sustainability needs, economic rationality, access to agricultural inputs, absence of institutional support, existence of migration networks and the seasonal adoption of migration as an adaptation strategy. These findings underscore the need to </w:t>
      </w:r>
      <w:r w:rsidRPr="00BC5512">
        <w:rPr>
          <w:rFonts w:ascii="Times New Roman" w:hAnsi="Times New Roman" w:cs="Times New Roman"/>
          <w:sz w:val="24"/>
          <w:szCs w:val="24"/>
        </w:rPr>
        <w:t>integrat</w:t>
      </w:r>
      <w:r>
        <w:rPr>
          <w:rFonts w:ascii="Times New Roman" w:hAnsi="Times New Roman" w:cs="Times New Roman"/>
          <w:sz w:val="24"/>
          <w:szCs w:val="24"/>
        </w:rPr>
        <w:t>e</w:t>
      </w:r>
      <w:r w:rsidRPr="00BC5512">
        <w:rPr>
          <w:rFonts w:ascii="Times New Roman" w:hAnsi="Times New Roman" w:cs="Times New Roman"/>
          <w:sz w:val="24"/>
          <w:szCs w:val="24"/>
        </w:rPr>
        <w:t xml:space="preserve"> future climate-migration forecasts into </w:t>
      </w:r>
      <w:r w:rsidRPr="00BC5512">
        <w:rPr>
          <w:rFonts w:ascii="Times New Roman" w:hAnsi="Times New Roman" w:cs="Times New Roman"/>
          <w:sz w:val="24"/>
          <w:szCs w:val="24"/>
        </w:rPr>
        <w:lastRenderedPageBreak/>
        <w:t>regional development</w:t>
      </w:r>
      <w:r>
        <w:rPr>
          <w:rFonts w:ascii="Times New Roman" w:hAnsi="Times New Roman" w:cs="Times New Roman"/>
          <w:sz w:val="24"/>
          <w:szCs w:val="24"/>
        </w:rPr>
        <w:t xml:space="preserve"> planning to avoid complex social, economic and political challenges associated with climate-induced migration.</w:t>
      </w:r>
      <w:r w:rsidRPr="00BC5512">
        <w:rPr>
          <w:rFonts w:ascii="Times New Roman" w:hAnsi="Times New Roman" w:cs="Times New Roman"/>
          <w:sz w:val="24"/>
          <w:szCs w:val="24"/>
        </w:rPr>
        <w:t xml:space="preserve"> </w:t>
      </w:r>
      <w:r>
        <w:rPr>
          <w:rFonts w:ascii="Times New Roman" w:hAnsi="Times New Roman" w:cs="Times New Roman"/>
          <w:sz w:val="24"/>
          <w:szCs w:val="24"/>
        </w:rPr>
        <w:t>They also highlight the importance of promoting</w:t>
      </w:r>
      <w:r w:rsidRPr="00574F4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74F47">
        <w:rPr>
          <w:rFonts w:ascii="Times New Roman" w:hAnsi="Times New Roman" w:cs="Times New Roman"/>
          <w:sz w:val="24"/>
          <w:szCs w:val="24"/>
        </w:rPr>
        <w:t>cultivat</w:t>
      </w:r>
      <w:r>
        <w:rPr>
          <w:rFonts w:ascii="Times New Roman" w:hAnsi="Times New Roman" w:cs="Times New Roman"/>
          <w:sz w:val="24"/>
          <w:szCs w:val="24"/>
        </w:rPr>
        <w:t>ion of</w:t>
      </w:r>
      <w:r w:rsidRPr="00574F47">
        <w:rPr>
          <w:rFonts w:ascii="Times New Roman" w:hAnsi="Times New Roman" w:cs="Times New Roman"/>
          <w:sz w:val="24"/>
          <w:szCs w:val="24"/>
        </w:rPr>
        <w:t xml:space="preserve"> climate resilient crops through subsidies and extension services to stabilize productivity and </w:t>
      </w:r>
      <w:r>
        <w:rPr>
          <w:rFonts w:ascii="Times New Roman" w:hAnsi="Times New Roman" w:cs="Times New Roman"/>
          <w:sz w:val="24"/>
          <w:szCs w:val="24"/>
        </w:rPr>
        <w:t xml:space="preserve">reduce </w:t>
      </w:r>
      <w:r w:rsidRPr="00574F47">
        <w:rPr>
          <w:rFonts w:ascii="Times New Roman" w:hAnsi="Times New Roman" w:cs="Times New Roman"/>
          <w:sz w:val="24"/>
          <w:szCs w:val="24"/>
        </w:rPr>
        <w:t xml:space="preserve">migration </w:t>
      </w:r>
      <w:r>
        <w:rPr>
          <w:rFonts w:ascii="Times New Roman" w:hAnsi="Times New Roman" w:cs="Times New Roman"/>
          <w:sz w:val="24"/>
          <w:szCs w:val="24"/>
        </w:rPr>
        <w:t>pressures</w:t>
      </w:r>
      <w:r w:rsidRPr="00574F47">
        <w:rPr>
          <w:rFonts w:ascii="Times New Roman" w:hAnsi="Times New Roman" w:cs="Times New Roman"/>
          <w:sz w:val="24"/>
          <w:szCs w:val="24"/>
        </w:rPr>
        <w:t>.</w:t>
      </w:r>
      <w:r>
        <w:rPr>
          <w:rFonts w:ascii="Times New Roman" w:hAnsi="Times New Roman" w:cs="Times New Roman"/>
          <w:sz w:val="24"/>
          <w:szCs w:val="24"/>
        </w:rPr>
        <w:t xml:space="preserve"> </w:t>
      </w:r>
      <w:r w:rsidRPr="00574F47">
        <w:rPr>
          <w:rFonts w:ascii="Times New Roman" w:hAnsi="Times New Roman" w:cs="Times New Roman"/>
          <w:sz w:val="24"/>
          <w:szCs w:val="24"/>
        </w:rPr>
        <w:t>The study concludes that</w:t>
      </w:r>
      <w:r>
        <w:rPr>
          <w:rFonts w:ascii="Times New Roman" w:hAnsi="Times New Roman" w:cs="Times New Roman"/>
          <w:sz w:val="24"/>
          <w:szCs w:val="24"/>
        </w:rPr>
        <w:t xml:space="preserve"> </w:t>
      </w:r>
      <w:r w:rsidRPr="002B5A79">
        <w:rPr>
          <w:rFonts w:ascii="Times New Roman" w:hAnsi="Times New Roman" w:cs="Times New Roman"/>
          <w:sz w:val="24"/>
          <w:szCs w:val="24"/>
        </w:rPr>
        <w:t>targeted policy making</w:t>
      </w:r>
      <w:r>
        <w:rPr>
          <w:rFonts w:ascii="Times New Roman" w:hAnsi="Times New Roman" w:cs="Times New Roman"/>
          <w:sz w:val="24"/>
          <w:szCs w:val="24"/>
        </w:rPr>
        <w:t xml:space="preserve"> in climate adaptation and migration management </w:t>
      </w:r>
      <w:r w:rsidRPr="00574F47">
        <w:rPr>
          <w:rFonts w:ascii="Times New Roman" w:hAnsi="Times New Roman" w:cs="Times New Roman"/>
          <w:sz w:val="24"/>
          <w:szCs w:val="24"/>
        </w:rPr>
        <w:t>is essential to address</w:t>
      </w:r>
      <w:r>
        <w:rPr>
          <w:rFonts w:ascii="Times New Roman" w:hAnsi="Times New Roman" w:cs="Times New Roman"/>
          <w:sz w:val="24"/>
          <w:szCs w:val="24"/>
        </w:rPr>
        <w:t xml:space="preserve"> </w:t>
      </w:r>
      <w:r w:rsidRPr="00574F47">
        <w:rPr>
          <w:rFonts w:ascii="Times New Roman" w:hAnsi="Times New Roman" w:cs="Times New Roman"/>
          <w:sz w:val="24"/>
          <w:szCs w:val="24"/>
        </w:rPr>
        <w:t>livelihood vulnerabilities and promot</w:t>
      </w:r>
      <w:r>
        <w:rPr>
          <w:rFonts w:ascii="Times New Roman" w:hAnsi="Times New Roman" w:cs="Times New Roman"/>
          <w:sz w:val="24"/>
          <w:szCs w:val="24"/>
        </w:rPr>
        <w:t>ing</w:t>
      </w:r>
      <w:r w:rsidRPr="00574F47">
        <w:rPr>
          <w:rFonts w:ascii="Times New Roman" w:hAnsi="Times New Roman" w:cs="Times New Roman"/>
          <w:sz w:val="24"/>
          <w:szCs w:val="24"/>
        </w:rPr>
        <w:t xml:space="preserve"> sustainable development in Ghana’s climate vulnerable regions. </w:t>
      </w:r>
    </w:p>
    <w:p w14:paraId="1F4D6FD9" w14:textId="77777777" w:rsidR="0045284B" w:rsidRDefault="0045284B"/>
    <w:sectPr w:rsidR="00452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F"/>
    <w:rsid w:val="000506EF"/>
    <w:rsid w:val="00295D58"/>
    <w:rsid w:val="0045284B"/>
    <w:rsid w:val="008A7F2F"/>
    <w:rsid w:val="00C7442F"/>
    <w:rsid w:val="00D5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D4CF2-2691-43EC-ACF2-3E9D7F93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186"/>
    <w:pPr>
      <w:spacing w:line="259" w:lineRule="auto"/>
    </w:pPr>
    <w:rPr>
      <w:sz w:val="22"/>
      <w:szCs w:val="22"/>
    </w:rPr>
  </w:style>
  <w:style w:type="paragraph" w:styleId="Heading1">
    <w:name w:val="heading 1"/>
    <w:basedOn w:val="Normal"/>
    <w:next w:val="Normal"/>
    <w:link w:val="Heading1Char"/>
    <w:uiPriority w:val="9"/>
    <w:qFormat/>
    <w:rsid w:val="00C7442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42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42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42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7442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7442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7442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7442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7442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42F"/>
    <w:rPr>
      <w:rFonts w:eastAsiaTheme="majorEastAsia" w:cstheme="majorBidi"/>
      <w:color w:val="272727" w:themeColor="text1" w:themeTint="D8"/>
    </w:rPr>
  </w:style>
  <w:style w:type="paragraph" w:styleId="Title">
    <w:name w:val="Title"/>
    <w:basedOn w:val="Normal"/>
    <w:next w:val="Normal"/>
    <w:link w:val="TitleChar"/>
    <w:uiPriority w:val="10"/>
    <w:qFormat/>
    <w:rsid w:val="00C74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42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42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7442F"/>
    <w:rPr>
      <w:i/>
      <w:iCs/>
      <w:color w:val="404040" w:themeColor="text1" w:themeTint="BF"/>
    </w:rPr>
  </w:style>
  <w:style w:type="paragraph" w:styleId="ListParagraph">
    <w:name w:val="List Paragraph"/>
    <w:basedOn w:val="Normal"/>
    <w:uiPriority w:val="34"/>
    <w:qFormat/>
    <w:rsid w:val="00C7442F"/>
    <w:pPr>
      <w:spacing w:line="278" w:lineRule="auto"/>
      <w:ind w:left="720"/>
      <w:contextualSpacing/>
    </w:pPr>
    <w:rPr>
      <w:sz w:val="24"/>
      <w:szCs w:val="24"/>
    </w:rPr>
  </w:style>
  <w:style w:type="character" w:styleId="IntenseEmphasis">
    <w:name w:val="Intense Emphasis"/>
    <w:basedOn w:val="DefaultParagraphFont"/>
    <w:uiPriority w:val="21"/>
    <w:qFormat/>
    <w:rsid w:val="00C7442F"/>
    <w:rPr>
      <w:i/>
      <w:iCs/>
      <w:color w:val="0F4761" w:themeColor="accent1" w:themeShade="BF"/>
    </w:rPr>
  </w:style>
  <w:style w:type="paragraph" w:styleId="IntenseQuote">
    <w:name w:val="Intense Quote"/>
    <w:basedOn w:val="Normal"/>
    <w:next w:val="Normal"/>
    <w:link w:val="IntenseQuoteChar"/>
    <w:uiPriority w:val="30"/>
    <w:qFormat/>
    <w:rsid w:val="00C7442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7442F"/>
    <w:rPr>
      <w:i/>
      <w:iCs/>
      <w:color w:val="0F4761" w:themeColor="accent1" w:themeShade="BF"/>
    </w:rPr>
  </w:style>
  <w:style w:type="character" w:styleId="IntenseReference">
    <w:name w:val="Intense Reference"/>
    <w:basedOn w:val="DefaultParagraphFont"/>
    <w:uiPriority w:val="32"/>
    <w:qFormat/>
    <w:rsid w:val="00C744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Quaye</dc:creator>
  <cp:keywords/>
  <dc:description/>
  <cp:lastModifiedBy>David Quaye</cp:lastModifiedBy>
  <cp:revision>2</cp:revision>
  <dcterms:created xsi:type="dcterms:W3CDTF">2026-05-28T10:59:00Z</dcterms:created>
  <dcterms:modified xsi:type="dcterms:W3CDTF">2026-05-28T10:59:00Z</dcterms:modified>
</cp:coreProperties>
</file>